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11"/>
      <w:bookmarkStart w:id="1" w:name="OLE_LINK1"/>
      <w:bookmarkStart w:id="2" w:name="OLE_LINK9"/>
      <w:bookmarkStart w:id="3" w:name="OLE_LINK3"/>
      <w:bookmarkStart w:id="4" w:name="OLE_LINK7"/>
      <w:bookmarkStart w:id="5" w:name="OLE_LINK6"/>
      <w:bookmarkStart w:id="6" w:name="OLE_LINK2"/>
      <w:bookmarkStart w:id="7" w:name="OLE_LINK10"/>
      <w:bookmarkStart w:id="8" w:name="OLE_LINK8"/>
      <w:bookmarkStart w:id="9" w:name="OLE_LINK12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0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一、GP2010-13-5号地块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（一）宗地位置：南湖三路以西、园区二路以南；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（三）宗地面积：96331.4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居住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小于2.0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建筑密度≤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%，绿地率≥35%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，建筑限高≤80米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bookmarkStart w:id="11" w:name="OLE_LINK13"/>
      <w:r>
        <w:rPr>
          <w:rFonts w:hint="eastAsia" w:eastAsia="仿宋_GB2312" w:cs="Times New Roman"/>
          <w:sz w:val="32"/>
          <w:szCs w:val="32"/>
          <w:lang w:eastAsia="zh-CN"/>
        </w:rPr>
        <w:t>黄冈高投盛景投资发展有限公司</w:t>
      </w:r>
      <w:bookmarkEnd w:id="11"/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壹亿玖仟玖佰壹拾贰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199120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eastAsia="zh-CN"/>
        </w:rPr>
        <w:t>二、</w:t>
      </w:r>
      <w:bookmarkEnd w:id="10"/>
      <w:bookmarkStart w:id="12" w:name="OLE_LINK5"/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2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bookmarkStart w:id="13" w:name="_GoBack"/>
      <w:bookmarkEnd w:id="13"/>
      <w:r>
        <w:rPr>
          <w:rFonts w:eastAsia="仿宋_GB2312"/>
          <w:sz w:val="32"/>
          <w:szCs w:val="32"/>
        </w:rPr>
        <w:t xml:space="preserve">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CB952B6"/>
    <w:rsid w:val="0D224A65"/>
    <w:rsid w:val="0F323B0F"/>
    <w:rsid w:val="11125963"/>
    <w:rsid w:val="134D1CF1"/>
    <w:rsid w:val="142F0069"/>
    <w:rsid w:val="1656474A"/>
    <w:rsid w:val="18A74241"/>
    <w:rsid w:val="1AC2060A"/>
    <w:rsid w:val="1FF62B3B"/>
    <w:rsid w:val="221555A9"/>
    <w:rsid w:val="237D2211"/>
    <w:rsid w:val="259F1678"/>
    <w:rsid w:val="30E41E11"/>
    <w:rsid w:val="33C97E28"/>
    <w:rsid w:val="342470DA"/>
    <w:rsid w:val="379F20F5"/>
    <w:rsid w:val="388E031F"/>
    <w:rsid w:val="3E6D3687"/>
    <w:rsid w:val="420C1F69"/>
    <w:rsid w:val="42AB3849"/>
    <w:rsid w:val="44BB6BF7"/>
    <w:rsid w:val="4BF84D9B"/>
    <w:rsid w:val="4D413799"/>
    <w:rsid w:val="502549A7"/>
    <w:rsid w:val="51EC1975"/>
    <w:rsid w:val="56D96AD1"/>
    <w:rsid w:val="5C89650B"/>
    <w:rsid w:val="5D04498B"/>
    <w:rsid w:val="605F5C61"/>
    <w:rsid w:val="609833E6"/>
    <w:rsid w:val="63CA6A9C"/>
    <w:rsid w:val="64A61D2C"/>
    <w:rsid w:val="64BE2671"/>
    <w:rsid w:val="6A301C08"/>
    <w:rsid w:val="6CC6265C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33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2025-12-10T02:34:00Z</cp:lastPrinted>
  <dcterms:modified xsi:type="dcterms:W3CDTF">2025-12-10T02:34:56Z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